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CF" w:rsidRPr="002C6ACD" w:rsidRDefault="000C6BCF" w:rsidP="000C6B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6ACD">
        <w:rPr>
          <w:rFonts w:ascii="Times New Roman" w:hAnsi="Times New Roman" w:cs="Times New Roman"/>
          <w:sz w:val="28"/>
          <w:szCs w:val="28"/>
        </w:rPr>
        <w:t>МБУК ССП «Старостаничный СДК и КУ»</w:t>
      </w:r>
    </w:p>
    <w:p w:rsidR="000C6BCF" w:rsidRPr="002C6ACD" w:rsidRDefault="000C6BCF" w:rsidP="000C6B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6ACD">
        <w:rPr>
          <w:rFonts w:ascii="Times New Roman" w:hAnsi="Times New Roman" w:cs="Times New Roman"/>
          <w:sz w:val="28"/>
          <w:szCs w:val="28"/>
        </w:rPr>
        <w:t>Диченский СДК</w:t>
      </w:r>
    </w:p>
    <w:p w:rsidR="000C6BCF" w:rsidRPr="002C6ACD" w:rsidRDefault="00EF5E5C" w:rsidP="002C6A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6ACD">
        <w:rPr>
          <w:rFonts w:ascii="Times New Roman" w:hAnsi="Times New Roman" w:cs="Times New Roman"/>
          <w:sz w:val="28"/>
          <w:szCs w:val="28"/>
        </w:rPr>
        <w:t>План  работы  на  май 2023</w:t>
      </w:r>
      <w:r w:rsidR="000C6BCF" w:rsidRPr="002C6ACD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9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050"/>
        <w:gridCol w:w="1985"/>
        <w:gridCol w:w="850"/>
        <w:gridCol w:w="992"/>
        <w:gridCol w:w="1462"/>
        <w:gridCol w:w="1610"/>
      </w:tblGrid>
      <w:tr w:rsidR="00C93D1D" w:rsidRPr="00EF25E4" w:rsidTr="00C93D1D">
        <w:trPr>
          <w:trHeight w:val="48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EF25E4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25E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</w:t>
            </w:r>
            <w:proofErr w:type="spellEnd"/>
            <w:r w:rsidRPr="00EF25E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93D1D" w:rsidRPr="00EF25E4" w:rsidTr="00C93D1D">
        <w:trPr>
          <w:trHeight w:val="46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line="240" w:lineRule="atLeas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pStyle w:val="a4"/>
              <w:snapToGrid w:val="0"/>
              <w:spacing w:line="240" w:lineRule="atLeast"/>
              <w:rPr>
                <w:sz w:val="28"/>
                <w:szCs w:val="28"/>
              </w:rPr>
            </w:pPr>
            <w:r w:rsidRPr="00EF25E4">
              <w:rPr>
                <w:sz w:val="28"/>
                <w:szCs w:val="28"/>
              </w:rPr>
              <w:t>«Солнечный май»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pStyle w:val="a4"/>
              <w:snapToGrid w:val="0"/>
              <w:spacing w:line="240" w:lineRule="atLeast"/>
              <w:rPr>
                <w:sz w:val="28"/>
                <w:szCs w:val="28"/>
              </w:rPr>
            </w:pPr>
            <w:r w:rsidRPr="00EF25E4">
              <w:rPr>
                <w:sz w:val="28"/>
                <w:szCs w:val="28"/>
              </w:rPr>
              <w:t>СДК</w:t>
            </w:r>
          </w:p>
          <w:p w:rsidR="00C93D1D" w:rsidRPr="00EF25E4" w:rsidRDefault="00C93D1D" w:rsidP="00EF5E5C">
            <w:pPr>
              <w:pStyle w:val="a4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1D" w:rsidRPr="00EF25E4" w:rsidRDefault="00C93D1D" w:rsidP="00EF5E5C">
            <w:pPr>
              <w:pStyle w:val="a4"/>
              <w:snapToGrid w:val="0"/>
              <w:spacing w:line="240" w:lineRule="atLeast"/>
              <w:rPr>
                <w:sz w:val="28"/>
                <w:szCs w:val="28"/>
              </w:rPr>
            </w:pPr>
            <w:r w:rsidRPr="00EF25E4">
              <w:rPr>
                <w:sz w:val="28"/>
                <w:szCs w:val="28"/>
              </w:rPr>
              <w:t>Попова Е.А</w:t>
            </w:r>
          </w:p>
        </w:tc>
      </w:tr>
      <w:tr w:rsidR="00C93D1D" w:rsidRPr="00EF25E4" w:rsidTr="00C93D1D">
        <w:trPr>
          <w:trHeight w:val="58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EF25E4">
              <w:rPr>
                <w:sz w:val="28"/>
                <w:szCs w:val="28"/>
              </w:rPr>
              <w:t>Акция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EF25E4">
              <w:rPr>
                <w:sz w:val="28"/>
                <w:szCs w:val="28"/>
              </w:rPr>
              <w:t>«Окна Победы»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pStyle w:val="a4"/>
              <w:snapToGrid w:val="0"/>
              <w:spacing w:line="240" w:lineRule="atLeast"/>
              <w:rPr>
                <w:sz w:val="28"/>
                <w:szCs w:val="28"/>
              </w:rPr>
            </w:pPr>
            <w:r w:rsidRPr="00EF25E4">
              <w:rPr>
                <w:sz w:val="28"/>
                <w:szCs w:val="28"/>
              </w:rPr>
              <w:t>СДК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1D" w:rsidRPr="00EF25E4" w:rsidRDefault="00C93D1D" w:rsidP="00EF5E5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</w:t>
            </w:r>
          </w:p>
        </w:tc>
      </w:tr>
      <w:tr w:rsidR="00C93D1D" w:rsidRPr="00EF25E4" w:rsidTr="00C93D1D">
        <w:trPr>
          <w:trHeight w:val="58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EF25E4">
              <w:rPr>
                <w:sz w:val="28"/>
                <w:szCs w:val="28"/>
              </w:rPr>
              <w:t>Экологическая акция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EF25E4">
              <w:rPr>
                <w:sz w:val="28"/>
                <w:szCs w:val="28"/>
              </w:rPr>
              <w:t>«Память»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pStyle w:val="a4"/>
              <w:snapToGrid w:val="0"/>
              <w:spacing w:line="240" w:lineRule="atLeast"/>
              <w:rPr>
                <w:sz w:val="28"/>
                <w:szCs w:val="28"/>
              </w:rPr>
            </w:pPr>
            <w:r w:rsidRPr="00EF25E4">
              <w:rPr>
                <w:sz w:val="28"/>
                <w:szCs w:val="28"/>
              </w:rPr>
              <w:t>Братская могила х.</w:t>
            </w:r>
            <w:r>
              <w:rPr>
                <w:sz w:val="28"/>
                <w:szCs w:val="28"/>
              </w:rPr>
              <w:t xml:space="preserve"> </w:t>
            </w:r>
            <w:r w:rsidRPr="00EF25E4">
              <w:rPr>
                <w:sz w:val="28"/>
                <w:szCs w:val="28"/>
              </w:rPr>
              <w:t>Диченский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CC600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C93D1D" w:rsidRPr="00EF25E4" w:rsidTr="00C93D1D">
        <w:trPr>
          <w:trHeight w:val="58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CC6007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EF25E4">
              <w:rPr>
                <w:sz w:val="28"/>
                <w:szCs w:val="28"/>
              </w:rPr>
              <w:t>Экологическая акция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CC6007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EF25E4">
              <w:rPr>
                <w:sz w:val="28"/>
                <w:szCs w:val="28"/>
              </w:rPr>
              <w:t>«Память»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CC600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CC600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pStyle w:val="a4"/>
              <w:snapToGrid w:val="0"/>
              <w:spacing w:line="240" w:lineRule="atLeast"/>
              <w:rPr>
                <w:sz w:val="28"/>
                <w:szCs w:val="28"/>
              </w:rPr>
            </w:pPr>
            <w:r w:rsidRPr="00EF25E4">
              <w:rPr>
                <w:sz w:val="28"/>
                <w:szCs w:val="28"/>
              </w:rPr>
              <w:t>Памятное место х. Абрамовка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CC600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C93D1D" w:rsidRPr="00EF25E4" w:rsidTr="00C93D1D">
        <w:trPr>
          <w:trHeight w:val="58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CC6007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EF25E4">
              <w:rPr>
                <w:sz w:val="28"/>
                <w:szCs w:val="28"/>
              </w:rPr>
              <w:t>Экологическая акция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CC6007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EF25E4">
              <w:rPr>
                <w:sz w:val="28"/>
                <w:szCs w:val="28"/>
              </w:rPr>
              <w:t>«Память»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CC600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CC600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pStyle w:val="a4"/>
              <w:snapToGrid w:val="0"/>
              <w:spacing w:line="240" w:lineRule="atLeast"/>
              <w:rPr>
                <w:sz w:val="28"/>
                <w:szCs w:val="28"/>
              </w:rPr>
            </w:pPr>
            <w:r w:rsidRPr="00EF25E4">
              <w:rPr>
                <w:sz w:val="28"/>
                <w:szCs w:val="28"/>
              </w:rPr>
              <w:t>Памятное место Скворцов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CC600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C93D1D" w:rsidRPr="00EF25E4" w:rsidTr="00C93D1D">
        <w:trPr>
          <w:trHeight w:val="49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EF25E4">
              <w:rPr>
                <w:sz w:val="28"/>
                <w:szCs w:val="28"/>
              </w:rPr>
              <w:t xml:space="preserve">Акция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EF25E4">
              <w:rPr>
                <w:sz w:val="28"/>
                <w:szCs w:val="28"/>
              </w:rPr>
              <w:t>«Георгиевская ленточка»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pStyle w:val="a4"/>
              <w:snapToGrid w:val="0"/>
              <w:spacing w:line="240" w:lineRule="atLeast"/>
              <w:rPr>
                <w:sz w:val="28"/>
                <w:szCs w:val="28"/>
              </w:rPr>
            </w:pPr>
            <w:r w:rsidRPr="00EF25E4">
              <w:rPr>
                <w:sz w:val="28"/>
                <w:szCs w:val="28"/>
              </w:rPr>
              <w:t>Территория хуторов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1D" w:rsidRPr="00EF25E4" w:rsidRDefault="00C93D1D" w:rsidP="00EF5E5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C93D1D" w:rsidRPr="00EF25E4" w:rsidTr="00C93D1D">
        <w:trPr>
          <w:trHeight w:val="7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EF25E4">
              <w:rPr>
                <w:sz w:val="28"/>
                <w:szCs w:val="28"/>
              </w:rPr>
              <w:t>Торжественное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EF25E4">
              <w:rPr>
                <w:sz w:val="28"/>
                <w:szCs w:val="28"/>
              </w:rPr>
              <w:t>«День Победы!»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pStyle w:val="a4"/>
              <w:snapToGrid w:val="0"/>
              <w:spacing w:line="240" w:lineRule="atLeast"/>
              <w:rPr>
                <w:sz w:val="28"/>
                <w:szCs w:val="28"/>
              </w:rPr>
            </w:pPr>
            <w:r w:rsidRPr="00EF25E4">
              <w:rPr>
                <w:sz w:val="28"/>
                <w:szCs w:val="28"/>
              </w:rPr>
              <w:t>Братская могила х</w:t>
            </w:r>
            <w:proofErr w:type="gramStart"/>
            <w:r w:rsidRPr="00EF25E4">
              <w:rPr>
                <w:sz w:val="28"/>
                <w:szCs w:val="28"/>
              </w:rPr>
              <w:t>.Д</w:t>
            </w:r>
            <w:proofErr w:type="gramEnd"/>
            <w:r w:rsidRPr="00EF25E4">
              <w:rPr>
                <w:sz w:val="28"/>
                <w:szCs w:val="28"/>
              </w:rPr>
              <w:t>иченский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1D" w:rsidRPr="00EF25E4" w:rsidRDefault="00C93D1D" w:rsidP="00EF5E5C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EF25E4">
              <w:rPr>
                <w:sz w:val="28"/>
                <w:szCs w:val="28"/>
              </w:rPr>
              <w:t>Погосова Л.А.</w:t>
            </w:r>
          </w:p>
          <w:p w:rsidR="00C93D1D" w:rsidRPr="00EF25E4" w:rsidRDefault="00C93D1D" w:rsidP="00EF5E5C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EF25E4">
              <w:rPr>
                <w:sz w:val="28"/>
                <w:szCs w:val="28"/>
              </w:rPr>
              <w:t>Попова Е.А.</w:t>
            </w:r>
          </w:p>
        </w:tc>
      </w:tr>
      <w:tr w:rsidR="00C93D1D" w:rsidRPr="00EF25E4" w:rsidTr="00C93D1D">
        <w:trPr>
          <w:trHeight w:val="57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EF25E4">
              <w:rPr>
                <w:sz w:val="28"/>
                <w:szCs w:val="28"/>
              </w:rPr>
              <w:t>Торжественное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EF25E4">
              <w:rPr>
                <w:sz w:val="28"/>
                <w:szCs w:val="28"/>
              </w:rPr>
              <w:t>«Победный 45 год!»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CC6007">
            <w:pPr>
              <w:pStyle w:val="a4"/>
              <w:snapToGrid w:val="0"/>
              <w:spacing w:line="240" w:lineRule="atLeast"/>
              <w:rPr>
                <w:sz w:val="28"/>
                <w:szCs w:val="28"/>
              </w:rPr>
            </w:pPr>
            <w:r w:rsidRPr="00EF25E4">
              <w:rPr>
                <w:sz w:val="28"/>
                <w:szCs w:val="28"/>
              </w:rPr>
              <w:t>Памятное место х. Абрамовка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1D" w:rsidRPr="00EF25E4" w:rsidRDefault="00C93D1D" w:rsidP="00EF5E5C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EF25E4">
              <w:rPr>
                <w:sz w:val="28"/>
                <w:szCs w:val="28"/>
              </w:rPr>
              <w:t>Погосова Л.А.</w:t>
            </w:r>
          </w:p>
          <w:p w:rsidR="00C93D1D" w:rsidRPr="00EF25E4" w:rsidRDefault="00C93D1D" w:rsidP="00EF5E5C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EF25E4">
              <w:rPr>
                <w:sz w:val="28"/>
                <w:szCs w:val="28"/>
              </w:rPr>
              <w:t>Попова Е.А.</w:t>
            </w:r>
          </w:p>
        </w:tc>
      </w:tr>
      <w:tr w:rsidR="00C93D1D" w:rsidRPr="00EF25E4" w:rsidTr="00C93D1D">
        <w:trPr>
          <w:trHeight w:val="43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Памятник  Скворцову К.Г.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C93D1D" w:rsidRPr="00EF25E4" w:rsidTr="00C93D1D">
        <w:trPr>
          <w:trHeight w:val="5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«Семейная открытка»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1D" w:rsidRPr="00EF25E4" w:rsidRDefault="00C93D1D" w:rsidP="00CC600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C93D1D" w:rsidRPr="00EF25E4" w:rsidTr="00C93D1D">
        <w:trPr>
          <w:trHeight w:val="15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«Учим правила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D1D" w:rsidRPr="00EF25E4" w:rsidTr="00C93D1D">
        <w:trPr>
          <w:trHeight w:val="22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«Путь к рекордам»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2C6A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C93D1D" w:rsidRPr="00EF25E4" w:rsidTr="00C93D1D">
        <w:trPr>
          <w:trHeight w:val="24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"Осторожно, клещи»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Pr="00EF25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хуторов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Феофилова Н.В</w:t>
            </w:r>
          </w:p>
        </w:tc>
      </w:tr>
      <w:tr w:rsidR="00C93D1D" w:rsidRPr="00EF25E4" w:rsidTr="00C93D1D">
        <w:trPr>
          <w:trHeight w:val="2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«День Пионерии»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CC600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Феофилова Н.В</w:t>
            </w:r>
          </w:p>
        </w:tc>
      </w:tr>
      <w:tr w:rsidR="00C93D1D" w:rsidRPr="00EF25E4" w:rsidTr="00C93D1D">
        <w:trPr>
          <w:trHeight w:val="5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Час творчества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«Это мы можем»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CC600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1D" w:rsidRPr="00EF25E4" w:rsidRDefault="00C93D1D" w:rsidP="00CC600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Феофилова Н.В</w:t>
            </w:r>
          </w:p>
        </w:tc>
      </w:tr>
      <w:tr w:rsidR="00C93D1D" w:rsidRPr="00EF25E4" w:rsidTr="00C93D1D">
        <w:trPr>
          <w:trHeight w:val="19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«Пожарная безопасность»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CC600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Феофилова Н.В</w:t>
            </w:r>
          </w:p>
        </w:tc>
      </w:tr>
      <w:tr w:rsidR="00C93D1D" w:rsidRPr="00EF25E4" w:rsidTr="00C93D1D">
        <w:trPr>
          <w:trHeight w:val="2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CC600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«День Славянской письменности и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CC600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Феофилова Н.В</w:t>
            </w:r>
          </w:p>
        </w:tc>
      </w:tr>
      <w:tr w:rsidR="00C93D1D" w:rsidRPr="00EF25E4" w:rsidTr="00C93D1D">
        <w:trPr>
          <w:trHeight w:val="2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CC600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«Только вперед»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CC600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Феофилова Н.В</w:t>
            </w:r>
          </w:p>
        </w:tc>
      </w:tr>
      <w:tr w:rsidR="00C93D1D" w:rsidRPr="00EF25E4" w:rsidTr="00C93D1D">
        <w:trPr>
          <w:trHeight w:val="2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CC600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«День без табака»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EF5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CC600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1D" w:rsidRPr="00EF25E4" w:rsidRDefault="00C93D1D" w:rsidP="00CC600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E4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</w:tbl>
    <w:p w:rsidR="000C6BCF" w:rsidRDefault="000C6BCF" w:rsidP="000C6BCF">
      <w:pPr>
        <w:pStyle w:val="a3"/>
        <w:rPr>
          <w:sz w:val="20"/>
          <w:szCs w:val="18"/>
        </w:rPr>
      </w:pPr>
    </w:p>
    <w:p w:rsidR="000C6BCF" w:rsidRPr="004F4241" w:rsidRDefault="000C6BCF" w:rsidP="000C6BCF">
      <w:pPr>
        <w:pStyle w:val="a3"/>
        <w:rPr>
          <w:rFonts w:ascii="Times New Roman" w:hAnsi="Times New Roman" w:cs="Times New Roman"/>
          <w:sz w:val="28"/>
          <w:szCs w:val="28"/>
        </w:rPr>
      </w:pPr>
      <w:r w:rsidRPr="004F4241">
        <w:rPr>
          <w:rFonts w:ascii="Times New Roman" w:hAnsi="Times New Roman" w:cs="Times New Roman"/>
          <w:sz w:val="28"/>
          <w:szCs w:val="28"/>
        </w:rPr>
        <w:t>Составила: зав. Диченского СДК ____________  /Е.А.</w:t>
      </w:r>
      <w:r w:rsidR="00EF25E4">
        <w:rPr>
          <w:rFonts w:ascii="Times New Roman" w:hAnsi="Times New Roman" w:cs="Times New Roman"/>
          <w:sz w:val="28"/>
          <w:szCs w:val="28"/>
        </w:rPr>
        <w:t xml:space="preserve"> </w:t>
      </w:r>
      <w:r w:rsidRPr="004F4241">
        <w:rPr>
          <w:rFonts w:ascii="Times New Roman" w:hAnsi="Times New Roman" w:cs="Times New Roman"/>
          <w:sz w:val="28"/>
          <w:szCs w:val="28"/>
        </w:rPr>
        <w:t>Попова /</w:t>
      </w:r>
    </w:p>
    <w:p w:rsidR="00917DDA" w:rsidRDefault="00917DDA"/>
    <w:sectPr w:rsidR="00917DDA" w:rsidSect="002C6AC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6F"/>
    <w:rsid w:val="000C6BCF"/>
    <w:rsid w:val="002C6ACD"/>
    <w:rsid w:val="004F4241"/>
    <w:rsid w:val="0054766F"/>
    <w:rsid w:val="00652323"/>
    <w:rsid w:val="00747361"/>
    <w:rsid w:val="008437F6"/>
    <w:rsid w:val="008716AF"/>
    <w:rsid w:val="00917DDA"/>
    <w:rsid w:val="00C93D1D"/>
    <w:rsid w:val="00DF5656"/>
    <w:rsid w:val="00E54F3F"/>
    <w:rsid w:val="00E5538E"/>
    <w:rsid w:val="00EF25E4"/>
    <w:rsid w:val="00E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BCF"/>
    <w:pPr>
      <w:spacing w:after="0" w:line="240" w:lineRule="auto"/>
    </w:pPr>
  </w:style>
  <w:style w:type="paragraph" w:customStyle="1" w:styleId="a4">
    <w:name w:val="Содержимое таблицы"/>
    <w:basedOn w:val="a"/>
    <w:rsid w:val="00EF5E5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BCF"/>
    <w:pPr>
      <w:spacing w:after="0" w:line="240" w:lineRule="auto"/>
    </w:pPr>
  </w:style>
  <w:style w:type="paragraph" w:customStyle="1" w:styleId="a4">
    <w:name w:val="Содержимое таблицы"/>
    <w:basedOn w:val="a"/>
    <w:rsid w:val="00EF5E5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08910-E8A7-4C3E-8A8E-F5680515F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2</cp:revision>
  <cp:lastPrinted>2023-04-25T12:32:00Z</cp:lastPrinted>
  <dcterms:created xsi:type="dcterms:W3CDTF">2023-04-25T12:37:00Z</dcterms:created>
  <dcterms:modified xsi:type="dcterms:W3CDTF">2023-04-25T12:37:00Z</dcterms:modified>
</cp:coreProperties>
</file>